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5" w:rsidRDefault="00583C65" w:rsidP="00583C65">
      <w:pPr>
        <w:shd w:val="clear" w:color="auto" w:fill="FFFFFF"/>
        <w:spacing w:after="15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</w:pPr>
      <w:r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>Д</w:t>
      </w:r>
      <w:r w:rsidR="00885193"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>оговор об образовании</w:t>
      </w:r>
    </w:p>
    <w:p w:rsidR="00885193" w:rsidRPr="00583C65" w:rsidRDefault="00885193" w:rsidP="00583C65">
      <w:pPr>
        <w:shd w:val="clear" w:color="auto" w:fill="FFFFFF"/>
        <w:spacing w:after="15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</w:pPr>
      <w:r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 xml:space="preserve">в </w:t>
      </w:r>
      <w:r w:rsidR="00583C65"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>ГБ</w:t>
      </w:r>
      <w:r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 xml:space="preserve">ДОУ </w:t>
      </w:r>
      <w:r w:rsidR="00583C65" w:rsidRPr="00583C65">
        <w:rPr>
          <w:rFonts w:ascii="Times New Roman" w:eastAsia="Times New Roman" w:hAnsi="Times New Roman" w:cs="Times New Roman"/>
          <w:b/>
          <w:bCs/>
          <w:color w:val="1E283A"/>
          <w:sz w:val="28"/>
          <w:szCs w:val="36"/>
        </w:rPr>
        <w:t xml:space="preserve"> «Детский сад №1 «Радуга» с.Гендерген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</w:pPr>
      <w:r w:rsidRPr="00885193"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  <w:t xml:space="preserve">ДОГОВОР № </w:t>
      </w:r>
      <w:r w:rsidR="00583C65"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  <w:t>01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</w:pPr>
      <w:r w:rsidRPr="00885193"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  <w:t>об образовании по образовательным программам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</w:pPr>
      <w:r w:rsidRPr="00885193">
        <w:rPr>
          <w:rFonts w:ascii="Helvetica" w:eastAsia="Times New Roman" w:hAnsi="Helvetica" w:cs="Helvetica"/>
          <w:b/>
          <w:bCs/>
          <w:color w:val="1E283A"/>
          <w:sz w:val="27"/>
          <w:szCs w:val="27"/>
        </w:rPr>
        <w:t>дошкольного образования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</w:p>
    <w:p w:rsidR="00885193" w:rsidRPr="00885193" w:rsidRDefault="00583C65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«01» сентября 20</w:t>
      </w:r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18г.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 </w:t>
      </w:r>
    </w:p>
    <w:p w:rsidR="00885193" w:rsidRPr="00885193" w:rsidRDefault="00583C65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Государственное 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дошкольное образовательное учреждение </w:t>
      </w:r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«Д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етский сад № 1</w:t>
      </w:r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>«Радуга» с.Гендерген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осуществляющее образовательную деятельность (далее — образовательная организация) на основании лицензии от 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>16.11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.2015 г. 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 xml:space="preserve"> 20Л02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№000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>722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>№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C626C"/>
          <w:sz w:val="24"/>
          <w:szCs w:val="24"/>
        </w:rPr>
        <w:t>2362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,  выданной 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Министерством образования </w:t>
      </w:r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и науки Чеченской Республики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, именуемый в дальнейшем «Исполнитель», в лице 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заведующего </w:t>
      </w:r>
      <w:proofErr w:type="spellStart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Ахмадовой</w:t>
      </w:r>
      <w:proofErr w:type="spellEnd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proofErr w:type="spellStart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Медни</w:t>
      </w:r>
      <w:proofErr w:type="spellEnd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proofErr w:type="spellStart"/>
      <w:r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Бухадиевны</w:t>
      </w:r>
      <w:proofErr w:type="spellEnd"/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, действующего на основании Устава, утвержденного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>19.08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.2015 г., и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 </w:t>
      </w:r>
      <w:proofErr w:type="spell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Тимербулатов</w:t>
      </w:r>
      <w:proofErr w:type="spell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Султан </w:t>
      </w:r>
      <w:proofErr w:type="spell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Абдулсаламович</w:t>
      </w:r>
      <w:proofErr w:type="spell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именуемый в дальнейшем «Заказчик», действующий в интересах несовершеннолетнего</w:t>
      </w:r>
      <w:proofErr w:type="gramEnd"/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  <w:proofErr w:type="spell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Тимербулатова</w:t>
      </w:r>
      <w:proofErr w:type="spell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</w:t>
      </w:r>
      <w:proofErr w:type="spell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Магомед-Салаха</w:t>
      </w:r>
      <w:proofErr w:type="spell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28.01.2013г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., 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 проживающего по адресу: </w:t>
      </w:r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с.Гендерген </w:t>
      </w:r>
      <w:proofErr w:type="spell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Ножай-Юртовский</w:t>
      </w:r>
      <w:proofErr w:type="spell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район .ул</w:t>
      </w:r>
      <w:proofErr w:type="gramStart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.В</w:t>
      </w:r>
      <w:proofErr w:type="gramEnd"/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осточная 9,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 </w:t>
      </w:r>
      <w:r w:rsidR="00885193" w:rsidRPr="00885193">
        <w:rPr>
          <w:rFonts w:ascii="Helvetica" w:eastAsia="Times New Roman" w:hAnsi="Helvetica" w:cs="Helvetica"/>
          <w:color w:val="5C626C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Предмет договора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 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1.2. Форма обучения очная: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групповая или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организованная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 образовательная деятельность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1.3. Наименование образовательной программы примерная основная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общеобразовательная программа дошкольного образования «От 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lastRenderedPageBreak/>
        <w:t xml:space="preserve">рождения до школы» под редакцией Н.Е. </w:t>
      </w:r>
      <w:proofErr w:type="spellStart"/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Вераксы</w:t>
      </w:r>
      <w:proofErr w:type="spellEnd"/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, Т.С. Комаровой, М.А. Васильевой.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>тавляет 5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календарных лет (года).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1.5. Режим пребывания Воспитанника в образовательной организации: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1</w:t>
      </w:r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2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 xml:space="preserve">-часовое пребывание детей при пятидневной рабочей неделе (с 7.00 до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19.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00).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По заявлению заказчика воспитанник может быть зачислен в группу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круглосуточного пребывания при пятидневной рабочей неделе (с понедельника с 7.00 по пятницу до 1</w:t>
      </w:r>
      <w:r w:rsidR="00F009FA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9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.00), или группу кратковременного пребывания при пятидневной рабочей неделе (с 8.00 до 12.00)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1.6. Воспитанник зачисляется в группу </w:t>
      </w:r>
      <w:proofErr w:type="spell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общеразвивающей</w:t>
      </w:r>
      <w:proofErr w:type="spell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направленности в соответствии с его возрастом при предъявлении «Заказчиком» следующих документов:</w:t>
      </w:r>
    </w:p>
    <w:p w:rsidR="00885193" w:rsidRPr="00885193" w:rsidRDefault="00885193" w:rsidP="0088519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Заявление «Заказчика» о приеме ребенка в учреждение;</w:t>
      </w:r>
    </w:p>
    <w:p w:rsidR="00885193" w:rsidRPr="00885193" w:rsidRDefault="00885193" w:rsidP="0088519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Направление на Воспитанника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>,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 выданного Комитетом по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 xml:space="preserve">дошкольному 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образованию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 xml:space="preserve"> в ЧР;</w:t>
      </w:r>
    </w:p>
    <w:p w:rsidR="00885193" w:rsidRPr="00885193" w:rsidRDefault="00885193" w:rsidP="0088519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документ, удостоверяющий личность Заказчика,</w:t>
      </w:r>
    </w:p>
    <w:p w:rsidR="00885193" w:rsidRPr="00885193" w:rsidRDefault="00885193" w:rsidP="0088519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копия свидетельства о рождении Воспитанника;</w:t>
      </w:r>
    </w:p>
    <w:p w:rsidR="00885193" w:rsidRPr="00885193" w:rsidRDefault="00885193" w:rsidP="0088519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медицинское заключение о возможности посещения Воспитанником учреждения данного вида.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1.7. Обучение Воспитанника производится на 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 xml:space="preserve"> русском языке и чеченском языке.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Взаимодействие Сторон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2.1. Исполнитель вправе: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2.1.1. Самостоятельно осуществлять образовательную деятельность.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объем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и форма которых определены договором «Об оказании платных дополнительных услуг».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2.1.4. Переводить Воспитанника в другие группы ДОУ на основании заявления родителя (законного представителя), а также во время летнего оздоровительного периода.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 Заказчик вправе: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>2.2.2. Получать от Исполнителя информацию: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по вопросам организации и обеспечения надлежащего исполнения услуг, предусмотренных разделом I</w:t>
      </w:r>
      <w:r w:rsidR="00F009FA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настоящего Договора;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2.2.7. Получать компенсацию части родительской платы при предъявлении необходимых документов согласно действующему законодательству, от 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  <w:u w:val="single"/>
        </w:rPr>
        <w:t>20 % до 70%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от среднего размера родительской платы за присмотр  и уход за детьми, осваивающими образовательные программы дошкольного образования</w:t>
      </w:r>
      <w:r w:rsidR="0001569E">
        <w:rPr>
          <w:rFonts w:ascii="Helvetica" w:eastAsia="Times New Roman" w:hAnsi="Helvetica" w:cs="Helvetica"/>
          <w:color w:val="5C626C"/>
          <w:sz w:val="24"/>
          <w:szCs w:val="24"/>
        </w:rPr>
        <w:t>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Выплата компенсации производится независимо от количества дней посещения ребенком дошкольного учреждения, но не более фактически внесенной паты за данный месяц.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2.2.8. Пользоваться льготами по оплате за присмотр и уход за Воспитанником в соответствии с действующим законодательством Российской Федерации</w:t>
      </w:r>
      <w:r w:rsidR="0001569E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при предоставлении документов, подтверждающих право на льготы.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2.2.9. Получать информацию обо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 Исполнитель обязан: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 xml:space="preserve">2.3.10. Обеспечивать Воспитанника необходимым 4-х разовым сбалансированным питанием (завтрак, 2-ой завтрак, обед, полдник) согласно 10 дневного меню. </w:t>
      </w:r>
      <w:r w:rsidR="0001569E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2.3.11. Переводить Воспитанника в следующую возрастную группу с 01 сентября.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2.3.12. Уведомить Заказчика в течение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2.3.13. Отчислить Воспитанника на основании личного заявления Заказчика.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2.3.14. Обеспечить соблюдение требований Федерального закона от 27.07.2006  N 152-ФЗ «О персональных данных» в части сбора, хранения и обработки персональных данных Заказчика и Воспитанника.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2.3.15.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 Заказчик обязан: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2.4.2. Своевременно вносить плату за присмотр и уход за Воспитанником в размере и порядке, определенным в разделе III «Размер, сроки и порядок оплаты».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предоставлять Исполнителю все необходимые документы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, предусмотренные Законодательством РФ и уставом образовательной организации.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2.4.7.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Предоставлять справку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2.4.9. Своевременно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предоставлять Исполнителю документы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2.4.10. Представлять письменное заявление о сохранении места в Учреждении на время отсутствия Воспитанника по причинам санитарно — курортного лечения, карантина, отпуска, а также в летний период, в иных случаях по согласованию с Исполнителем.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2.4.11.  Информировать Исполнителя о выходе Воспитанника после его отсутствия накануне до 9.00. часов по телефону </w:t>
      </w:r>
      <w:r w:rsidR="0001569E">
        <w:rPr>
          <w:rFonts w:ascii="Helvetica" w:eastAsia="Times New Roman" w:hAnsi="Helvetica" w:cs="Helvetica"/>
          <w:color w:val="5C626C"/>
          <w:sz w:val="24"/>
          <w:szCs w:val="24"/>
        </w:rPr>
        <w:t>89287832617</w:t>
      </w: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с целью обеспечения его питанием, а также информировать Исполнителя о предстоящем отсутствии Воспитанника в Учреждении или его болезни накануне до 9.00. часов по указанному телефону.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III. Размер, сроки и порядок оплаты за присмотр и уход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за Воспитанником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3.1. Стоимость услуг Исполнителя по присмотру и уходу за Воспитанником (</w:t>
      </w:r>
      <w:proofErr w:type="spell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далее-родительская</w:t>
      </w:r>
      <w:proofErr w:type="spell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плата) согласно Постановлению Главы Городского округа Подольск №3231-п от 30.12.2016 составляет:</w:t>
      </w:r>
    </w:p>
    <w:p w:rsidR="00885193" w:rsidRPr="00885193" w:rsidRDefault="0001569E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3.3. Заказчик ежемесячно вносит  родительскую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3.4. Оплата производится в срок в установленном порядке  до 15 числа текущего месяца в безналичной форме на счет, указанный в разделе  VI настоящего Договора.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I Основания изменения и расторжения договора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4.3. Настоящий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Договор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Договор</w:t>
      </w:r>
      <w:proofErr w:type="gramEnd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Заключительные положения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5.1. Настоящий договор вступает в силу со дня его подписания Сторонами </w:t>
      </w:r>
      <w:r w:rsidR="00FB76A3">
        <w:rPr>
          <w:rFonts w:ascii="Helvetica" w:eastAsia="Times New Roman" w:hAnsi="Helvetica" w:cs="Helvetica"/>
          <w:color w:val="5C626C"/>
          <w:sz w:val="24"/>
          <w:szCs w:val="24"/>
        </w:rPr>
        <w:t xml:space="preserve"> 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lastRenderedPageBreak/>
        <w:t> </w:t>
      </w:r>
    </w:p>
    <w:p w:rsidR="00885193" w:rsidRPr="00885193" w:rsidRDefault="00885193" w:rsidP="00885193">
      <w:pPr>
        <w:numPr>
          <w:ilvl w:val="0"/>
          <w:numId w:val="6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Реквизиты и подписи сторон</w:t>
      </w:r>
    </w:p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 </w:t>
      </w:r>
    </w:p>
    <w:tbl>
      <w:tblPr>
        <w:tblW w:w="9856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3"/>
        <w:gridCol w:w="4333"/>
      </w:tblGrid>
      <w:tr w:rsidR="00885193" w:rsidRPr="00885193" w:rsidTr="00FB76A3">
        <w:tc>
          <w:tcPr>
            <w:tcW w:w="552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Исполнитель</w:t>
            </w:r>
          </w:p>
        </w:tc>
        <w:tc>
          <w:tcPr>
            <w:tcW w:w="433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Заказчик</w:t>
            </w:r>
          </w:p>
        </w:tc>
      </w:tr>
      <w:tr w:rsidR="00885193" w:rsidRPr="00885193" w:rsidTr="00FB76A3">
        <w:tc>
          <w:tcPr>
            <w:tcW w:w="552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Государственное бюджетное дошкольное образовательное учреждение «Детский сад №1 «Радуга» с.Гендерген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(полное наименование образовательной организации)</w:t>
            </w:r>
          </w:p>
        </w:tc>
        <w:tc>
          <w:tcPr>
            <w:tcW w:w="433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Абдулсаломович</w:t>
            </w:r>
            <w:proofErr w:type="spellEnd"/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proofErr w:type="gramStart"/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(фамилия, имя и отчество (при наличии)</w:t>
            </w:r>
            <w:proofErr w:type="gramEnd"/>
          </w:p>
        </w:tc>
      </w:tr>
      <w:tr w:rsidR="00885193" w:rsidRPr="00885193" w:rsidTr="00FB76A3">
        <w:tc>
          <w:tcPr>
            <w:tcW w:w="552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 </w:t>
            </w:r>
          </w:p>
          <w:p w:rsidR="00FB76A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ЧР </w:t>
            </w: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Ножай-Юртовский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район </w:t>
            </w:r>
          </w:p>
          <w:p w:rsidR="00885193" w:rsidRPr="0088519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с</w:t>
            </w:r>
            <w:proofErr w:type="gram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.Г</w:t>
            </w:r>
            <w:proofErr w:type="gram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ендерген,ул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А-Х.Кадырова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26</w:t>
            </w:r>
          </w:p>
        </w:tc>
        <w:tc>
          <w:tcPr>
            <w:tcW w:w="433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 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Паспортные данные: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серия 0000 № 0000 выдан ___________________ ________________________ 00.00.0000 г.</w:t>
            </w:r>
          </w:p>
        </w:tc>
      </w:tr>
      <w:tr w:rsidR="00885193" w:rsidRPr="00885193" w:rsidTr="00FB76A3">
        <w:tc>
          <w:tcPr>
            <w:tcW w:w="552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ИНН </w:t>
            </w:r>
            <w:r w:rsidR="00FB76A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2009002550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КПП</w:t>
            </w:r>
            <w:r w:rsidR="00FB76A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200901001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БИК </w:t>
            </w:r>
            <w:r w:rsidR="00FB76A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049690001</w:t>
            </w:r>
          </w:p>
          <w:p w:rsidR="00885193" w:rsidRPr="00885193" w:rsidRDefault="00885193" w:rsidP="00FB76A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расчетный счет </w:t>
            </w:r>
            <w:r w:rsidR="00FB76A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40601810700001000001</w:t>
            </w:r>
          </w:p>
        </w:tc>
        <w:tc>
          <w:tcPr>
            <w:tcW w:w="433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 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Адрес места жительства:</w:t>
            </w:r>
          </w:p>
          <w:p w:rsidR="00885193" w:rsidRPr="0088519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366238 ЧР </w:t>
            </w:r>
            <w:proofErr w:type="spell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Ножай-Юртовский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район с.Гендерген</w:t>
            </w:r>
            <w:proofErr w:type="gramStart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ул</w:t>
            </w:r>
            <w:proofErr w:type="spellEnd"/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 xml:space="preserve"> Восточная 9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Контактный телефон: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Тел.: 8-</w:t>
            </w:r>
            <w:r w:rsidR="00FB76A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9288971876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 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 </w:t>
            </w:r>
          </w:p>
        </w:tc>
      </w:tr>
      <w:tr w:rsidR="00885193" w:rsidRPr="00885193" w:rsidTr="00FB76A3">
        <w:tc>
          <w:tcPr>
            <w:tcW w:w="552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 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_________________________</w:t>
            </w:r>
          </w:p>
          <w:p w:rsidR="00885193" w:rsidRPr="00885193" w:rsidRDefault="00FB76A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Ахмадова М.Б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М.П.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 </w:t>
            </w:r>
          </w:p>
          <w:p w:rsidR="00885193" w:rsidRPr="00885193" w:rsidRDefault="00885193" w:rsidP="00885193">
            <w:pPr>
              <w:spacing w:after="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b/>
                <w:bCs/>
                <w:color w:val="5C626C"/>
                <w:sz w:val="24"/>
                <w:szCs w:val="24"/>
              </w:rPr>
              <w:t>_____________________________</w:t>
            </w:r>
          </w:p>
          <w:p w:rsidR="00885193" w:rsidRPr="00885193" w:rsidRDefault="00885193" w:rsidP="00885193">
            <w:pPr>
              <w:spacing w:after="150" w:line="360" w:lineRule="atLeast"/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</w:pPr>
            <w:r w:rsidRPr="00885193">
              <w:rPr>
                <w:rFonts w:ascii="Helvetica" w:eastAsia="Times New Roman" w:hAnsi="Helvetica" w:cs="Helvetica"/>
                <w:color w:val="5C626C"/>
                <w:sz w:val="24"/>
                <w:szCs w:val="24"/>
              </w:rPr>
              <w:t>(подпись)</w:t>
            </w:r>
          </w:p>
        </w:tc>
      </w:tr>
    </w:tbl>
    <w:p w:rsidR="00885193" w:rsidRPr="00885193" w:rsidRDefault="00885193" w:rsidP="0088519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b/>
          <w:bCs/>
          <w:color w:val="5C626C"/>
          <w:sz w:val="24"/>
          <w:szCs w:val="24"/>
        </w:rPr>
        <w:t> 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Второй экземпляр договора получен ___________________________</w:t>
      </w:r>
    </w:p>
    <w:p w:rsidR="00885193" w:rsidRPr="00885193" w:rsidRDefault="00885193" w:rsidP="0088519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>(дата получения договора)</w:t>
      </w:r>
    </w:p>
    <w:p w:rsidR="004C6633" w:rsidRPr="00FB76A3" w:rsidRDefault="00885193" w:rsidP="00FB76A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5C626C"/>
          <w:sz w:val="24"/>
          <w:szCs w:val="24"/>
        </w:rPr>
      </w:pPr>
      <w:proofErr w:type="gramStart"/>
      <w:r w:rsidRPr="00885193">
        <w:rPr>
          <w:rFonts w:ascii="Helvetica" w:eastAsia="Times New Roman" w:hAnsi="Helvetica" w:cs="Helvetica"/>
          <w:color w:val="5C626C"/>
          <w:sz w:val="24"/>
          <w:szCs w:val="24"/>
        </w:rPr>
        <w:t xml:space="preserve">Подпись заказчика: __________________________ ( ____________________________ </w:t>
      </w:r>
      <w:proofErr w:type="gramEnd"/>
    </w:p>
    <w:sectPr w:rsidR="004C6633" w:rsidRPr="00FB76A3" w:rsidSect="00D4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B30"/>
    <w:multiLevelType w:val="multilevel"/>
    <w:tmpl w:val="D47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E6234"/>
    <w:multiLevelType w:val="multilevel"/>
    <w:tmpl w:val="520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333AB"/>
    <w:multiLevelType w:val="multilevel"/>
    <w:tmpl w:val="EFF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E58C4"/>
    <w:multiLevelType w:val="multilevel"/>
    <w:tmpl w:val="40A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87664"/>
    <w:multiLevelType w:val="multilevel"/>
    <w:tmpl w:val="8EFC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3442"/>
    <w:multiLevelType w:val="multilevel"/>
    <w:tmpl w:val="FA58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93"/>
    <w:rsid w:val="0001569E"/>
    <w:rsid w:val="004C6633"/>
    <w:rsid w:val="00583C65"/>
    <w:rsid w:val="00885193"/>
    <w:rsid w:val="00D43F4B"/>
    <w:rsid w:val="00F009FA"/>
    <w:rsid w:val="00F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4B"/>
  </w:style>
  <w:style w:type="paragraph" w:styleId="2">
    <w:name w:val="heading 2"/>
    <w:basedOn w:val="a"/>
    <w:link w:val="20"/>
    <w:uiPriority w:val="9"/>
    <w:qFormat/>
    <w:rsid w:val="00885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5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51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193"/>
    <w:rPr>
      <w:b/>
      <w:bCs/>
    </w:rPr>
  </w:style>
  <w:style w:type="character" w:customStyle="1" w:styleId="apple-converted-space">
    <w:name w:val="apple-converted-space"/>
    <w:basedOn w:val="a0"/>
    <w:rsid w:val="00885193"/>
  </w:style>
  <w:style w:type="character" w:styleId="a5">
    <w:name w:val="Hyperlink"/>
    <w:basedOn w:val="a0"/>
    <w:uiPriority w:val="99"/>
    <w:semiHidden/>
    <w:unhideWhenUsed/>
    <w:rsid w:val="00885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2019-02-07T11:51:00Z</dcterms:created>
  <dcterms:modified xsi:type="dcterms:W3CDTF">2019-02-08T05:40:00Z</dcterms:modified>
</cp:coreProperties>
</file>